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F054" w14:textId="73FA8AD5" w:rsidR="00B4019C" w:rsidRPr="00713ACC" w:rsidRDefault="002C6B75" w:rsidP="00B74CE3">
      <w:pPr>
        <w:pStyle w:val="Header"/>
        <w:rPr>
          <w:rFonts w:cstheme="minorHAnsi"/>
          <w:sz w:val="32"/>
          <w:szCs w:val="32"/>
        </w:rPr>
      </w:pPr>
      <w:r>
        <w:rPr>
          <w:rFonts w:cstheme="minorHAnsi"/>
          <w:sz w:val="32"/>
          <w:szCs w:val="32"/>
        </w:rPr>
        <w:t>Carer’s Leave</w:t>
      </w:r>
      <w:r w:rsidR="00B4019C" w:rsidRPr="00713ACC">
        <w:rPr>
          <w:rFonts w:cstheme="minorHAnsi"/>
          <w:sz w:val="32"/>
          <w:szCs w:val="32"/>
        </w:rPr>
        <w:t xml:space="preserve"> policy</w:t>
      </w:r>
    </w:p>
    <w:p w14:paraId="2DCC9D0F" w14:textId="77777777" w:rsidR="00B4019C" w:rsidRPr="00713ACC" w:rsidRDefault="00B4019C" w:rsidP="00B74CE3">
      <w:pPr>
        <w:rPr>
          <w:rFonts w:asciiTheme="minorHAnsi" w:hAnsiTheme="minorHAnsi" w:cstheme="minorHAnsi"/>
          <w:sz w:val="22"/>
        </w:rPr>
      </w:pPr>
    </w:p>
    <w:p w14:paraId="4E01DC5E" w14:textId="77777777" w:rsidR="00E1785E" w:rsidRPr="00E1785E" w:rsidRDefault="00E1785E" w:rsidP="00E1785E">
      <w:pPr>
        <w:pStyle w:val="Customisabledocumentheading"/>
        <w:rPr>
          <w:rFonts w:asciiTheme="minorHAnsi" w:hAnsiTheme="minorHAnsi" w:cstheme="minorHAnsi"/>
          <w:sz w:val="22"/>
        </w:rPr>
      </w:pPr>
      <w:r w:rsidRPr="00E1785E">
        <w:rPr>
          <w:rFonts w:asciiTheme="minorHAnsi" w:hAnsiTheme="minorHAnsi" w:cstheme="minorHAnsi"/>
          <w:sz w:val="22"/>
        </w:rPr>
        <w:t>Policy statement</w:t>
      </w:r>
    </w:p>
    <w:p w14:paraId="386FE0EF" w14:textId="77777777" w:rsidR="00E1785E" w:rsidRPr="00E1785E" w:rsidRDefault="00E1785E" w:rsidP="00E1785E">
      <w:pPr>
        <w:pStyle w:val="Customisabledocumentheading"/>
        <w:rPr>
          <w:rFonts w:asciiTheme="minorHAnsi" w:hAnsiTheme="minorHAnsi" w:cstheme="minorHAnsi"/>
          <w:b w:val="0"/>
          <w:bCs/>
          <w:sz w:val="22"/>
        </w:rPr>
      </w:pPr>
    </w:p>
    <w:p w14:paraId="3715020C"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 xml:space="preserve">Employees with caring responsibilities have a statutory right to take unpaid statutory carer’s leave from day one of their employment. This policy sets out the Organisation’s stance on employees taking time off for this purpose whilst ensuring the Organisation’s operations are not unduly affected. The term “dependant” for these purposes is prescribed in law and replicated in this policy. Employees will not be subject to detriment for taking carer’s leave. </w:t>
      </w:r>
    </w:p>
    <w:p w14:paraId="3BFC5C4D" w14:textId="77777777" w:rsidR="00E1785E" w:rsidRPr="00E1785E" w:rsidRDefault="00E1785E" w:rsidP="00E1785E">
      <w:pPr>
        <w:pStyle w:val="Customisabledocumentheading"/>
        <w:rPr>
          <w:rFonts w:asciiTheme="minorHAnsi" w:hAnsiTheme="minorHAnsi" w:cstheme="minorHAnsi"/>
          <w:b w:val="0"/>
          <w:bCs/>
          <w:sz w:val="22"/>
        </w:rPr>
      </w:pPr>
    </w:p>
    <w:p w14:paraId="5B6DDCEC" w14:textId="77777777" w:rsidR="00E1785E" w:rsidRPr="00E1785E" w:rsidRDefault="00E1785E" w:rsidP="00E1785E">
      <w:pPr>
        <w:pStyle w:val="Customisabledocumentheading"/>
        <w:rPr>
          <w:rFonts w:asciiTheme="minorHAnsi" w:hAnsiTheme="minorHAnsi" w:cstheme="minorHAnsi"/>
          <w:sz w:val="22"/>
        </w:rPr>
      </w:pPr>
      <w:r w:rsidRPr="00E1785E">
        <w:rPr>
          <w:rFonts w:asciiTheme="minorHAnsi" w:hAnsiTheme="minorHAnsi" w:cstheme="minorHAnsi"/>
          <w:sz w:val="22"/>
        </w:rPr>
        <w:t>Entitlement</w:t>
      </w:r>
    </w:p>
    <w:p w14:paraId="20C1399B" w14:textId="77777777" w:rsidR="00E1785E" w:rsidRPr="00E1785E" w:rsidRDefault="00E1785E" w:rsidP="00E1785E">
      <w:pPr>
        <w:pStyle w:val="Customisabledocumentheading"/>
        <w:rPr>
          <w:rFonts w:asciiTheme="minorHAnsi" w:hAnsiTheme="minorHAnsi" w:cstheme="minorHAnsi"/>
          <w:b w:val="0"/>
          <w:bCs/>
          <w:sz w:val="22"/>
        </w:rPr>
      </w:pPr>
    </w:p>
    <w:p w14:paraId="2FCBAA0E"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 xml:space="preserve">You are entitled to take (one working week or </w:t>
      </w:r>
      <w:r w:rsidRPr="00E1785E">
        <w:rPr>
          <w:rFonts w:asciiTheme="minorHAnsi" w:hAnsiTheme="minorHAnsi" w:cstheme="minorHAnsi"/>
          <w:b w:val="0"/>
          <w:bCs/>
          <w:sz w:val="22"/>
          <w:highlight w:val="yellow"/>
        </w:rPr>
        <w:fldChar w:fldCharType="begin">
          <w:ffData>
            <w:name w:val=""/>
            <w:enabled/>
            <w:calcOnExit w:val="0"/>
            <w:textInput>
              <w:default w:val="[insert amount if the Organisation wants to offer more than the statutory minimum]"/>
            </w:textInput>
          </w:ffData>
        </w:fldChar>
      </w:r>
      <w:r w:rsidRPr="00E1785E">
        <w:rPr>
          <w:rFonts w:asciiTheme="minorHAnsi" w:hAnsiTheme="minorHAnsi" w:cstheme="minorHAnsi"/>
          <w:b w:val="0"/>
          <w:bCs/>
          <w:sz w:val="22"/>
          <w:highlight w:val="yellow"/>
        </w:rPr>
        <w:instrText xml:space="preserve"> FORMTEXT </w:instrText>
      </w:r>
      <w:r w:rsidRPr="00E1785E">
        <w:rPr>
          <w:rFonts w:asciiTheme="minorHAnsi" w:hAnsiTheme="minorHAnsi" w:cstheme="minorHAnsi"/>
          <w:b w:val="0"/>
          <w:bCs/>
          <w:sz w:val="22"/>
          <w:highlight w:val="yellow"/>
        </w:rPr>
      </w:r>
      <w:r w:rsidRPr="00E1785E">
        <w:rPr>
          <w:rFonts w:asciiTheme="minorHAnsi" w:hAnsiTheme="minorHAnsi" w:cstheme="minorHAnsi"/>
          <w:b w:val="0"/>
          <w:bCs/>
          <w:sz w:val="22"/>
          <w:highlight w:val="yellow"/>
        </w:rPr>
        <w:fldChar w:fldCharType="separate"/>
      </w:r>
      <w:r w:rsidRPr="00E1785E">
        <w:rPr>
          <w:rFonts w:asciiTheme="minorHAnsi" w:hAnsiTheme="minorHAnsi" w:cstheme="minorHAnsi"/>
          <w:b w:val="0"/>
          <w:bCs/>
          <w:sz w:val="22"/>
          <w:highlight w:val="yellow"/>
        </w:rPr>
        <w:t>[insert amount if the Organisation wants to offer more than the statutory minimum]</w:t>
      </w:r>
      <w:r w:rsidRPr="00E1785E">
        <w:rPr>
          <w:rFonts w:asciiTheme="minorHAnsi" w:hAnsiTheme="minorHAnsi" w:cstheme="minorHAnsi"/>
          <w:b w:val="0"/>
          <w:bCs/>
          <w:sz w:val="22"/>
          <w:highlight w:val="yellow"/>
        </w:rPr>
        <w:fldChar w:fldCharType="end"/>
      </w:r>
      <w:r w:rsidRPr="00E1785E">
        <w:rPr>
          <w:rFonts w:asciiTheme="minorHAnsi" w:hAnsiTheme="minorHAnsi" w:cstheme="minorHAnsi"/>
          <w:b w:val="0"/>
          <w:bCs/>
          <w:sz w:val="22"/>
          <w:highlight w:val="yellow"/>
        </w:rPr>
        <w:t xml:space="preserve">) </w:t>
      </w:r>
      <w:r w:rsidRPr="00E1785E">
        <w:rPr>
          <w:rFonts w:asciiTheme="minorHAnsi" w:hAnsiTheme="minorHAnsi" w:cstheme="minorHAnsi"/>
          <w:b w:val="0"/>
          <w:bCs/>
          <w:sz w:val="22"/>
          <w:highlight w:val="yellow"/>
        </w:rPr>
        <w:fldChar w:fldCharType="begin">
          <w:ffData>
            <w:name w:val=""/>
            <w:enabled/>
            <w:calcOnExit w:val="0"/>
            <w:textInput>
              <w:default w:val="[insert as applicable — paid OR unpaid]"/>
            </w:textInput>
          </w:ffData>
        </w:fldChar>
      </w:r>
      <w:r w:rsidRPr="00E1785E">
        <w:rPr>
          <w:rFonts w:asciiTheme="minorHAnsi" w:hAnsiTheme="minorHAnsi" w:cstheme="minorHAnsi"/>
          <w:b w:val="0"/>
          <w:bCs/>
          <w:sz w:val="22"/>
          <w:highlight w:val="yellow"/>
        </w:rPr>
        <w:instrText xml:space="preserve"> FORMTEXT </w:instrText>
      </w:r>
      <w:r w:rsidRPr="00E1785E">
        <w:rPr>
          <w:rFonts w:asciiTheme="minorHAnsi" w:hAnsiTheme="minorHAnsi" w:cstheme="minorHAnsi"/>
          <w:b w:val="0"/>
          <w:bCs/>
          <w:sz w:val="22"/>
          <w:highlight w:val="yellow"/>
        </w:rPr>
      </w:r>
      <w:r w:rsidRPr="00E1785E">
        <w:rPr>
          <w:rFonts w:asciiTheme="minorHAnsi" w:hAnsiTheme="minorHAnsi" w:cstheme="minorHAnsi"/>
          <w:b w:val="0"/>
          <w:bCs/>
          <w:sz w:val="22"/>
          <w:highlight w:val="yellow"/>
        </w:rPr>
        <w:fldChar w:fldCharType="separate"/>
      </w:r>
      <w:r w:rsidRPr="00E1785E">
        <w:rPr>
          <w:rFonts w:asciiTheme="minorHAnsi" w:hAnsiTheme="minorHAnsi" w:cstheme="minorHAnsi"/>
          <w:b w:val="0"/>
          <w:bCs/>
          <w:sz w:val="22"/>
          <w:highlight w:val="yellow"/>
        </w:rPr>
        <w:t>[insert as applicable — paid OR unpaid]</w:t>
      </w:r>
      <w:r w:rsidRPr="00E1785E">
        <w:rPr>
          <w:rFonts w:asciiTheme="minorHAnsi" w:hAnsiTheme="minorHAnsi" w:cstheme="minorHAnsi"/>
          <w:b w:val="0"/>
          <w:bCs/>
          <w:sz w:val="22"/>
          <w:highlight w:val="yellow"/>
        </w:rPr>
        <w:fldChar w:fldCharType="end"/>
      </w:r>
      <w:r w:rsidRPr="00E1785E">
        <w:rPr>
          <w:rFonts w:asciiTheme="minorHAnsi" w:hAnsiTheme="minorHAnsi" w:cstheme="minorHAnsi"/>
          <w:b w:val="0"/>
          <w:bCs/>
          <w:sz w:val="22"/>
        </w:rPr>
        <w:t xml:space="preserve"> of carer’s leave per rolling 12-month period to provide or arrange care for a dependant with a long-term care need. You can request to take your entitlement in a continuous block or separate occurrences, but each occurrence must be at least one-half of your working day. </w:t>
      </w:r>
    </w:p>
    <w:p w14:paraId="33479E26" w14:textId="77777777" w:rsidR="00E1785E" w:rsidRPr="00E1785E" w:rsidRDefault="00E1785E" w:rsidP="00E1785E">
      <w:pPr>
        <w:pStyle w:val="Customisabledocumentheading"/>
        <w:rPr>
          <w:rFonts w:asciiTheme="minorHAnsi" w:hAnsiTheme="minorHAnsi" w:cstheme="minorHAnsi"/>
          <w:b w:val="0"/>
          <w:bCs/>
          <w:sz w:val="22"/>
        </w:rPr>
      </w:pPr>
    </w:p>
    <w:p w14:paraId="5D8AE115"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For these purposes, a week is based on the number of days you normally work in a week. (</w:t>
      </w:r>
      <w:r w:rsidRPr="00E1785E">
        <w:rPr>
          <w:rFonts w:asciiTheme="minorHAnsi" w:hAnsiTheme="minorHAnsi" w:cstheme="minorHAnsi"/>
          <w:b w:val="0"/>
          <w:bCs/>
          <w:i/>
          <w:iCs/>
          <w:sz w:val="22"/>
          <w:highlight w:val="cyan"/>
        </w:rPr>
        <w:t>Optiona</w:t>
      </w:r>
      <w:r w:rsidRPr="00E1785E">
        <w:rPr>
          <w:rFonts w:asciiTheme="minorHAnsi" w:hAnsiTheme="minorHAnsi" w:cstheme="minorHAnsi"/>
          <w:b w:val="0"/>
          <w:bCs/>
          <w:i/>
          <w:iCs/>
          <w:sz w:val="22"/>
        </w:rPr>
        <w:t>l</w:t>
      </w:r>
      <w:r w:rsidRPr="00E1785E">
        <w:rPr>
          <w:rFonts w:asciiTheme="minorHAnsi" w:hAnsiTheme="minorHAnsi" w:cstheme="minorHAnsi"/>
          <w:b w:val="0"/>
          <w:bCs/>
          <w:sz w:val="22"/>
        </w:rPr>
        <w:t>) If your normal working time varies from week to week (</w:t>
      </w:r>
      <w:r w:rsidRPr="00E1785E">
        <w:rPr>
          <w:rFonts w:asciiTheme="minorHAnsi" w:hAnsiTheme="minorHAnsi" w:cstheme="minorHAnsi"/>
          <w:b w:val="0"/>
          <w:bCs/>
          <w:i/>
          <w:iCs/>
          <w:sz w:val="22"/>
          <w:highlight w:val="cyan"/>
        </w:rPr>
        <w:t>OR if you are not contracted to work in every week of the year</w:t>
      </w:r>
      <w:r w:rsidRPr="00E1785E">
        <w:rPr>
          <w:rFonts w:asciiTheme="minorHAnsi" w:hAnsiTheme="minorHAnsi" w:cstheme="minorHAnsi"/>
          <w:b w:val="0"/>
          <w:bCs/>
          <w:sz w:val="22"/>
        </w:rPr>
        <w:t xml:space="preserve">), a week is your average working time in a week taken over the previous 12 months. </w:t>
      </w:r>
    </w:p>
    <w:p w14:paraId="33E9D532" w14:textId="77777777" w:rsidR="00E1785E" w:rsidRPr="00E1785E" w:rsidRDefault="00E1785E" w:rsidP="00E1785E">
      <w:pPr>
        <w:pStyle w:val="Customisabledocumentheading"/>
        <w:rPr>
          <w:rFonts w:asciiTheme="minorHAnsi" w:hAnsiTheme="minorHAnsi" w:cstheme="minorHAnsi"/>
          <w:b w:val="0"/>
          <w:bCs/>
          <w:sz w:val="22"/>
        </w:rPr>
      </w:pPr>
    </w:p>
    <w:p w14:paraId="44CA9F03" w14:textId="0D641ACF"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A dependant is defined as a:</w:t>
      </w:r>
    </w:p>
    <w:p w14:paraId="2C430CDC" w14:textId="77777777" w:rsidR="00E1785E" w:rsidRPr="00E1785E" w:rsidRDefault="00E1785E" w:rsidP="00E1785E">
      <w:pPr>
        <w:pStyle w:val="Customisabledocumentheading"/>
        <w:numPr>
          <w:ilvl w:val="0"/>
          <w:numId w:val="7"/>
        </w:numPr>
        <w:rPr>
          <w:rFonts w:asciiTheme="minorHAnsi" w:hAnsiTheme="minorHAnsi" w:cstheme="minorHAnsi"/>
          <w:b w:val="0"/>
          <w:bCs/>
          <w:sz w:val="22"/>
        </w:rPr>
      </w:pPr>
      <w:r w:rsidRPr="00E1785E">
        <w:rPr>
          <w:rFonts w:asciiTheme="minorHAnsi" w:hAnsiTheme="minorHAnsi" w:cstheme="minorHAnsi"/>
          <w:b w:val="0"/>
          <w:bCs/>
          <w:sz w:val="22"/>
        </w:rPr>
        <w:t>spouse or civil partner</w:t>
      </w:r>
    </w:p>
    <w:p w14:paraId="23511470" w14:textId="77777777" w:rsidR="00E1785E" w:rsidRPr="00E1785E" w:rsidRDefault="00E1785E" w:rsidP="00E1785E">
      <w:pPr>
        <w:pStyle w:val="Customisabledocumentheading"/>
        <w:numPr>
          <w:ilvl w:val="0"/>
          <w:numId w:val="7"/>
        </w:numPr>
        <w:rPr>
          <w:rFonts w:asciiTheme="minorHAnsi" w:hAnsiTheme="minorHAnsi" w:cstheme="minorHAnsi"/>
          <w:b w:val="0"/>
          <w:bCs/>
          <w:sz w:val="22"/>
        </w:rPr>
      </w:pPr>
      <w:r w:rsidRPr="00E1785E">
        <w:rPr>
          <w:rFonts w:asciiTheme="minorHAnsi" w:hAnsiTheme="minorHAnsi" w:cstheme="minorHAnsi"/>
          <w:b w:val="0"/>
          <w:bCs/>
          <w:sz w:val="22"/>
        </w:rPr>
        <w:t>child</w:t>
      </w:r>
    </w:p>
    <w:p w14:paraId="7889CF38" w14:textId="77777777" w:rsidR="00E1785E" w:rsidRPr="00E1785E" w:rsidRDefault="00E1785E" w:rsidP="00E1785E">
      <w:pPr>
        <w:pStyle w:val="Customisabledocumentheading"/>
        <w:numPr>
          <w:ilvl w:val="0"/>
          <w:numId w:val="7"/>
        </w:numPr>
        <w:rPr>
          <w:rFonts w:asciiTheme="minorHAnsi" w:hAnsiTheme="minorHAnsi" w:cstheme="minorHAnsi"/>
          <w:b w:val="0"/>
          <w:bCs/>
          <w:sz w:val="22"/>
        </w:rPr>
      </w:pPr>
      <w:r w:rsidRPr="00E1785E">
        <w:rPr>
          <w:rFonts w:asciiTheme="minorHAnsi" w:hAnsiTheme="minorHAnsi" w:cstheme="minorHAnsi"/>
          <w:b w:val="0"/>
          <w:bCs/>
          <w:sz w:val="22"/>
        </w:rPr>
        <w:t>parent</w:t>
      </w:r>
    </w:p>
    <w:p w14:paraId="59DFA2EF" w14:textId="77777777" w:rsidR="00E1785E" w:rsidRPr="00E1785E" w:rsidRDefault="00E1785E" w:rsidP="00E1785E">
      <w:pPr>
        <w:pStyle w:val="Customisabledocumentheading"/>
        <w:numPr>
          <w:ilvl w:val="0"/>
          <w:numId w:val="7"/>
        </w:numPr>
        <w:rPr>
          <w:rFonts w:asciiTheme="minorHAnsi" w:hAnsiTheme="minorHAnsi" w:cstheme="minorHAnsi"/>
          <w:b w:val="0"/>
          <w:bCs/>
          <w:sz w:val="22"/>
        </w:rPr>
      </w:pPr>
      <w:r w:rsidRPr="00E1785E">
        <w:rPr>
          <w:rFonts w:asciiTheme="minorHAnsi" w:hAnsiTheme="minorHAnsi" w:cstheme="minorHAnsi"/>
          <w:b w:val="0"/>
          <w:bCs/>
          <w:sz w:val="22"/>
        </w:rPr>
        <w:t>person who lives in the same household but is not a tenant, lodger, boarder or employee</w:t>
      </w:r>
    </w:p>
    <w:p w14:paraId="737A93F2" w14:textId="77777777" w:rsidR="00E1785E" w:rsidRPr="00E1785E" w:rsidRDefault="00E1785E" w:rsidP="00E1785E">
      <w:pPr>
        <w:pStyle w:val="Customisabledocumentheading"/>
        <w:numPr>
          <w:ilvl w:val="0"/>
          <w:numId w:val="7"/>
        </w:numPr>
        <w:rPr>
          <w:rFonts w:asciiTheme="minorHAnsi" w:hAnsiTheme="minorHAnsi" w:cstheme="minorHAnsi"/>
          <w:b w:val="0"/>
          <w:bCs/>
          <w:sz w:val="22"/>
        </w:rPr>
      </w:pPr>
      <w:r w:rsidRPr="00E1785E">
        <w:rPr>
          <w:rFonts w:asciiTheme="minorHAnsi" w:hAnsiTheme="minorHAnsi" w:cstheme="minorHAnsi"/>
          <w:b w:val="0"/>
          <w:bCs/>
          <w:sz w:val="22"/>
        </w:rPr>
        <w:t xml:space="preserve">person who reasonably relies on you to provide or arrange care. This could be, </w:t>
      </w:r>
      <w:proofErr w:type="spellStart"/>
      <w:r w:rsidRPr="00E1785E">
        <w:rPr>
          <w:rFonts w:asciiTheme="minorHAnsi" w:hAnsiTheme="minorHAnsi" w:cstheme="minorHAnsi"/>
          <w:b w:val="0"/>
          <w:bCs/>
          <w:sz w:val="22"/>
        </w:rPr>
        <w:t>eg</w:t>
      </w:r>
      <w:proofErr w:type="spellEnd"/>
      <w:r w:rsidRPr="00E1785E">
        <w:rPr>
          <w:rFonts w:asciiTheme="minorHAnsi" w:hAnsiTheme="minorHAnsi" w:cstheme="minorHAnsi"/>
          <w:b w:val="0"/>
          <w:bCs/>
          <w:sz w:val="22"/>
        </w:rPr>
        <w:t xml:space="preserve"> an elderly neighbour.</w:t>
      </w:r>
    </w:p>
    <w:p w14:paraId="408AA50C" w14:textId="77777777" w:rsidR="00E1785E" w:rsidRPr="00E1785E" w:rsidRDefault="00E1785E" w:rsidP="00E1785E">
      <w:pPr>
        <w:pStyle w:val="Customisabledocumentheading"/>
        <w:rPr>
          <w:rFonts w:asciiTheme="minorHAnsi" w:hAnsiTheme="minorHAnsi" w:cstheme="minorHAnsi"/>
          <w:b w:val="0"/>
          <w:bCs/>
          <w:sz w:val="22"/>
        </w:rPr>
      </w:pPr>
    </w:p>
    <w:p w14:paraId="21EA9A33"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A dependant has a long-term care need if:</w:t>
      </w:r>
    </w:p>
    <w:p w14:paraId="402A4C07" w14:textId="77777777" w:rsidR="00E1785E" w:rsidRPr="00E1785E" w:rsidRDefault="00E1785E" w:rsidP="00E1785E">
      <w:pPr>
        <w:pStyle w:val="Customisabledocumentheading"/>
        <w:rPr>
          <w:rFonts w:asciiTheme="minorHAnsi" w:hAnsiTheme="minorHAnsi" w:cstheme="minorHAnsi"/>
          <w:b w:val="0"/>
          <w:bCs/>
          <w:sz w:val="22"/>
        </w:rPr>
      </w:pPr>
    </w:p>
    <w:p w14:paraId="31B3768B" w14:textId="77777777" w:rsidR="00E1785E" w:rsidRPr="00E1785E" w:rsidRDefault="00E1785E" w:rsidP="00E1785E">
      <w:pPr>
        <w:pStyle w:val="Customisabledocumentheading"/>
        <w:numPr>
          <w:ilvl w:val="0"/>
          <w:numId w:val="8"/>
        </w:numPr>
        <w:rPr>
          <w:rFonts w:asciiTheme="minorHAnsi" w:hAnsiTheme="minorHAnsi" w:cstheme="minorHAnsi"/>
          <w:b w:val="0"/>
          <w:bCs/>
          <w:sz w:val="22"/>
        </w:rPr>
      </w:pPr>
      <w:r w:rsidRPr="00E1785E">
        <w:rPr>
          <w:rFonts w:asciiTheme="minorHAnsi" w:hAnsiTheme="minorHAnsi" w:cstheme="minorHAnsi"/>
          <w:b w:val="0"/>
          <w:bCs/>
          <w:sz w:val="22"/>
        </w:rPr>
        <w:t>they have an illness or injury (whether physical or mental) that requires, or is likely to require, care for more than three months</w:t>
      </w:r>
    </w:p>
    <w:p w14:paraId="4CD78FB5" w14:textId="77777777" w:rsidR="00E1785E" w:rsidRPr="00E1785E" w:rsidRDefault="00E1785E" w:rsidP="00E1785E">
      <w:pPr>
        <w:pStyle w:val="Customisabledocumentheading"/>
        <w:numPr>
          <w:ilvl w:val="0"/>
          <w:numId w:val="8"/>
        </w:numPr>
        <w:rPr>
          <w:rFonts w:asciiTheme="minorHAnsi" w:hAnsiTheme="minorHAnsi" w:cstheme="minorHAnsi"/>
          <w:b w:val="0"/>
          <w:bCs/>
          <w:sz w:val="22"/>
        </w:rPr>
      </w:pPr>
      <w:r w:rsidRPr="00E1785E">
        <w:rPr>
          <w:rFonts w:asciiTheme="minorHAnsi" w:hAnsiTheme="minorHAnsi" w:cstheme="minorHAnsi"/>
          <w:b w:val="0"/>
          <w:bCs/>
          <w:sz w:val="22"/>
        </w:rPr>
        <w:t>they have a disability for the purposes of the Equality Act 2010</w:t>
      </w:r>
    </w:p>
    <w:p w14:paraId="04B0EB19" w14:textId="77777777" w:rsidR="00E1785E" w:rsidRPr="00E1785E" w:rsidRDefault="00E1785E" w:rsidP="00E1785E">
      <w:pPr>
        <w:pStyle w:val="Customisabledocumentheading"/>
        <w:numPr>
          <w:ilvl w:val="0"/>
          <w:numId w:val="8"/>
        </w:numPr>
        <w:rPr>
          <w:rFonts w:asciiTheme="minorHAnsi" w:hAnsiTheme="minorHAnsi" w:cstheme="minorHAnsi"/>
          <w:b w:val="0"/>
          <w:bCs/>
          <w:sz w:val="22"/>
        </w:rPr>
      </w:pPr>
      <w:r w:rsidRPr="00E1785E">
        <w:rPr>
          <w:rFonts w:asciiTheme="minorHAnsi" w:hAnsiTheme="minorHAnsi" w:cstheme="minorHAnsi"/>
          <w:b w:val="0"/>
          <w:bCs/>
          <w:sz w:val="22"/>
        </w:rPr>
        <w:t>they require care for a reason connected with old age.</w:t>
      </w:r>
    </w:p>
    <w:p w14:paraId="1237D77B" w14:textId="77777777" w:rsidR="00E1785E" w:rsidRPr="00E1785E" w:rsidRDefault="00E1785E" w:rsidP="00E1785E">
      <w:pPr>
        <w:pStyle w:val="Customisabledocumentheading"/>
        <w:rPr>
          <w:rFonts w:asciiTheme="minorHAnsi" w:hAnsiTheme="minorHAnsi" w:cstheme="minorHAnsi"/>
          <w:b w:val="0"/>
          <w:bCs/>
          <w:sz w:val="22"/>
        </w:rPr>
      </w:pPr>
    </w:p>
    <w:p w14:paraId="03524269"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w:t>
      </w:r>
      <w:r w:rsidRPr="00E1785E">
        <w:rPr>
          <w:rFonts w:asciiTheme="minorHAnsi" w:hAnsiTheme="minorHAnsi" w:cstheme="minorHAnsi"/>
          <w:b w:val="0"/>
          <w:bCs/>
          <w:i/>
          <w:iCs/>
          <w:sz w:val="22"/>
          <w:highlight w:val="cyan"/>
        </w:rPr>
        <w:t>Optional</w:t>
      </w:r>
      <w:r w:rsidRPr="00E1785E">
        <w:rPr>
          <w:rFonts w:asciiTheme="minorHAnsi" w:hAnsiTheme="minorHAnsi" w:cstheme="minorHAnsi"/>
          <w:b w:val="0"/>
          <w:bCs/>
          <w:sz w:val="22"/>
        </w:rPr>
        <w:t>) The Organisation recognises that people other than those listed above in relation to whom the statutory right applies may depend on you for assistance. Requests for time off in relation to these people should be made to your line manager but these will be considered separately to requests for statutory carer’s leave.</w:t>
      </w:r>
    </w:p>
    <w:p w14:paraId="05CA5684" w14:textId="77777777" w:rsidR="00E1785E" w:rsidRPr="00E1785E" w:rsidRDefault="00E1785E" w:rsidP="00E1785E">
      <w:pPr>
        <w:pStyle w:val="Customisabledocumentheading"/>
        <w:rPr>
          <w:rFonts w:asciiTheme="minorHAnsi" w:hAnsiTheme="minorHAnsi" w:cstheme="minorHAnsi"/>
          <w:b w:val="0"/>
          <w:bCs/>
          <w:sz w:val="22"/>
        </w:rPr>
      </w:pPr>
    </w:p>
    <w:p w14:paraId="3E65CB6A"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You are not required to provide evidence of your eligibility in relation to a request for carer’s leave.</w:t>
      </w:r>
    </w:p>
    <w:p w14:paraId="62397A96" w14:textId="77777777" w:rsidR="00E1785E" w:rsidRPr="00E1785E" w:rsidRDefault="00E1785E" w:rsidP="00E1785E">
      <w:pPr>
        <w:pStyle w:val="Customisabledocumentheading"/>
        <w:rPr>
          <w:rFonts w:asciiTheme="minorHAnsi" w:hAnsiTheme="minorHAnsi" w:cstheme="minorHAnsi"/>
          <w:b w:val="0"/>
          <w:bCs/>
          <w:sz w:val="22"/>
        </w:rPr>
      </w:pPr>
    </w:p>
    <w:p w14:paraId="5220BC49"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Employees who request or take time off under this policy for reasons other than those for which the statutory right to carer’s leave is intended may be subject to investigation and subsequent disciplinary proceedings.</w:t>
      </w:r>
    </w:p>
    <w:p w14:paraId="4CE416A8" w14:textId="77777777" w:rsidR="00E1785E" w:rsidRPr="00E1785E" w:rsidRDefault="00E1785E" w:rsidP="00E1785E">
      <w:pPr>
        <w:pStyle w:val="Customisabledocumentheading"/>
        <w:rPr>
          <w:rFonts w:asciiTheme="minorHAnsi" w:hAnsiTheme="minorHAnsi" w:cstheme="minorHAnsi"/>
          <w:b w:val="0"/>
          <w:bCs/>
          <w:sz w:val="22"/>
        </w:rPr>
      </w:pPr>
    </w:p>
    <w:p w14:paraId="65461893" w14:textId="77777777" w:rsidR="00E1785E" w:rsidRPr="00E1785E" w:rsidRDefault="00E1785E" w:rsidP="00E1785E">
      <w:pPr>
        <w:pStyle w:val="Customisabledocumentheading"/>
        <w:rPr>
          <w:rFonts w:asciiTheme="minorHAnsi" w:hAnsiTheme="minorHAnsi" w:cstheme="minorHAnsi"/>
          <w:sz w:val="22"/>
        </w:rPr>
      </w:pPr>
      <w:r w:rsidRPr="00E1785E">
        <w:rPr>
          <w:rFonts w:asciiTheme="minorHAnsi" w:hAnsiTheme="minorHAnsi" w:cstheme="minorHAnsi"/>
          <w:sz w:val="22"/>
        </w:rPr>
        <w:t>Pay for time off</w:t>
      </w:r>
    </w:p>
    <w:p w14:paraId="4D29AEAC" w14:textId="77777777" w:rsidR="00E1785E" w:rsidRPr="00E1785E" w:rsidRDefault="00E1785E" w:rsidP="00E1785E">
      <w:pPr>
        <w:pStyle w:val="Customisabledocumentheading"/>
        <w:rPr>
          <w:rFonts w:asciiTheme="minorHAnsi" w:hAnsiTheme="minorHAnsi" w:cstheme="minorHAnsi"/>
          <w:b w:val="0"/>
          <w:bCs/>
          <w:sz w:val="22"/>
        </w:rPr>
      </w:pPr>
    </w:p>
    <w:p w14:paraId="531ECC35"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Time off for carer’s leave is unpaid.</w:t>
      </w:r>
    </w:p>
    <w:p w14:paraId="5F8CF148" w14:textId="77777777" w:rsidR="00E1785E" w:rsidRPr="00E1785E" w:rsidRDefault="00E1785E" w:rsidP="00E1785E">
      <w:pPr>
        <w:pStyle w:val="Customisabledocumentheading"/>
        <w:rPr>
          <w:rFonts w:asciiTheme="minorHAnsi" w:hAnsiTheme="minorHAnsi" w:cstheme="minorHAnsi"/>
          <w:b w:val="0"/>
          <w:bCs/>
          <w:sz w:val="22"/>
        </w:rPr>
      </w:pPr>
    </w:p>
    <w:p w14:paraId="3D1143CE" w14:textId="77777777" w:rsidR="00E1785E" w:rsidRPr="00E1785E" w:rsidRDefault="00E1785E" w:rsidP="00E1785E">
      <w:pPr>
        <w:pStyle w:val="Customisabledocumentheading"/>
        <w:rPr>
          <w:rFonts w:asciiTheme="minorHAnsi" w:hAnsiTheme="minorHAnsi" w:cstheme="minorHAnsi"/>
          <w:b w:val="0"/>
          <w:bCs/>
          <w:i/>
          <w:iCs/>
          <w:sz w:val="22"/>
        </w:rPr>
      </w:pPr>
      <w:r w:rsidRPr="00E1785E">
        <w:rPr>
          <w:rFonts w:asciiTheme="minorHAnsi" w:hAnsiTheme="minorHAnsi" w:cstheme="minorHAnsi"/>
          <w:b w:val="0"/>
          <w:bCs/>
          <w:i/>
          <w:iCs/>
          <w:sz w:val="22"/>
          <w:highlight w:val="cyan"/>
        </w:rPr>
        <w:t>OR</w:t>
      </w:r>
    </w:p>
    <w:p w14:paraId="5A62F7D9" w14:textId="77777777" w:rsidR="00E1785E" w:rsidRPr="00E1785E" w:rsidRDefault="00E1785E" w:rsidP="00E1785E">
      <w:pPr>
        <w:pStyle w:val="Customisabledocumentheading"/>
        <w:rPr>
          <w:rFonts w:asciiTheme="minorHAnsi" w:hAnsiTheme="minorHAnsi" w:cstheme="minorHAnsi"/>
          <w:b w:val="0"/>
          <w:bCs/>
          <w:sz w:val="22"/>
        </w:rPr>
      </w:pPr>
    </w:p>
    <w:p w14:paraId="21CB1AA6"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During carer’s leave, you will receive your normal pay.</w:t>
      </w:r>
    </w:p>
    <w:p w14:paraId="07CA0B7B" w14:textId="77777777" w:rsidR="00E1785E" w:rsidRPr="00E1785E" w:rsidRDefault="00E1785E" w:rsidP="00E1785E">
      <w:pPr>
        <w:pStyle w:val="Customisabledocumentheading"/>
        <w:rPr>
          <w:rFonts w:asciiTheme="minorHAnsi" w:hAnsiTheme="minorHAnsi" w:cstheme="minorHAnsi"/>
          <w:b w:val="0"/>
          <w:bCs/>
          <w:sz w:val="22"/>
        </w:rPr>
      </w:pPr>
    </w:p>
    <w:p w14:paraId="6D27117F" w14:textId="77777777" w:rsidR="00E1785E" w:rsidRPr="00E1785E" w:rsidRDefault="00E1785E" w:rsidP="00E1785E">
      <w:pPr>
        <w:pStyle w:val="Customisabledocumentheading"/>
        <w:rPr>
          <w:rFonts w:asciiTheme="minorHAnsi" w:hAnsiTheme="minorHAnsi" w:cstheme="minorHAnsi"/>
          <w:b w:val="0"/>
          <w:bCs/>
          <w:i/>
          <w:iCs/>
          <w:sz w:val="22"/>
        </w:rPr>
      </w:pPr>
      <w:r w:rsidRPr="00E1785E">
        <w:rPr>
          <w:rFonts w:asciiTheme="minorHAnsi" w:hAnsiTheme="minorHAnsi" w:cstheme="minorHAnsi"/>
          <w:b w:val="0"/>
          <w:bCs/>
          <w:i/>
          <w:iCs/>
          <w:sz w:val="22"/>
          <w:highlight w:val="cyan"/>
        </w:rPr>
        <w:t>OR</w:t>
      </w:r>
    </w:p>
    <w:p w14:paraId="0ED72E99" w14:textId="77777777" w:rsidR="00E1785E" w:rsidRPr="00E1785E" w:rsidRDefault="00E1785E" w:rsidP="00E1785E">
      <w:pPr>
        <w:pStyle w:val="Customisabledocumentheading"/>
        <w:rPr>
          <w:rFonts w:asciiTheme="minorHAnsi" w:hAnsiTheme="minorHAnsi" w:cstheme="minorHAnsi"/>
          <w:b w:val="0"/>
          <w:bCs/>
          <w:sz w:val="22"/>
        </w:rPr>
      </w:pPr>
    </w:p>
    <w:p w14:paraId="702367FD"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 xml:space="preserve">You are entitled to </w:t>
      </w:r>
      <w:r w:rsidRPr="00E1785E">
        <w:rPr>
          <w:rFonts w:asciiTheme="minorHAnsi" w:hAnsiTheme="minorHAnsi" w:cstheme="minorHAnsi"/>
          <w:b w:val="0"/>
          <w:bCs/>
          <w:sz w:val="22"/>
          <w:highlight w:val="yellow"/>
        </w:rPr>
        <w:fldChar w:fldCharType="begin">
          <w:ffData>
            <w:name w:val=""/>
            <w:enabled/>
            <w:calcOnExit w:val="0"/>
            <w:textInput>
              <w:default w:val="[insert number]"/>
            </w:textInput>
          </w:ffData>
        </w:fldChar>
      </w:r>
      <w:r w:rsidRPr="00E1785E">
        <w:rPr>
          <w:rFonts w:asciiTheme="minorHAnsi" w:hAnsiTheme="minorHAnsi" w:cstheme="minorHAnsi"/>
          <w:b w:val="0"/>
          <w:bCs/>
          <w:sz w:val="22"/>
          <w:highlight w:val="yellow"/>
        </w:rPr>
        <w:instrText xml:space="preserve"> FORMTEXT </w:instrText>
      </w:r>
      <w:r w:rsidRPr="00E1785E">
        <w:rPr>
          <w:rFonts w:asciiTheme="minorHAnsi" w:hAnsiTheme="minorHAnsi" w:cstheme="minorHAnsi"/>
          <w:b w:val="0"/>
          <w:bCs/>
          <w:sz w:val="22"/>
          <w:highlight w:val="yellow"/>
        </w:rPr>
      </w:r>
      <w:r w:rsidRPr="00E1785E">
        <w:rPr>
          <w:rFonts w:asciiTheme="minorHAnsi" w:hAnsiTheme="minorHAnsi" w:cstheme="minorHAnsi"/>
          <w:b w:val="0"/>
          <w:bCs/>
          <w:sz w:val="22"/>
          <w:highlight w:val="yellow"/>
        </w:rPr>
        <w:fldChar w:fldCharType="separate"/>
      </w:r>
      <w:r w:rsidRPr="00E1785E">
        <w:rPr>
          <w:rFonts w:asciiTheme="minorHAnsi" w:hAnsiTheme="minorHAnsi" w:cstheme="minorHAnsi"/>
          <w:b w:val="0"/>
          <w:bCs/>
          <w:sz w:val="22"/>
          <w:highlight w:val="yellow"/>
        </w:rPr>
        <w:t>[insert number]</w:t>
      </w:r>
      <w:r w:rsidRPr="00E1785E">
        <w:rPr>
          <w:rFonts w:asciiTheme="minorHAnsi" w:hAnsiTheme="minorHAnsi" w:cstheme="minorHAnsi"/>
          <w:b w:val="0"/>
          <w:bCs/>
          <w:sz w:val="22"/>
          <w:highlight w:val="yellow"/>
        </w:rPr>
        <w:fldChar w:fldCharType="end"/>
      </w:r>
      <w:r w:rsidRPr="00E1785E">
        <w:rPr>
          <w:rFonts w:asciiTheme="minorHAnsi" w:hAnsiTheme="minorHAnsi" w:cstheme="minorHAnsi"/>
          <w:b w:val="0"/>
          <w:bCs/>
          <w:sz w:val="22"/>
        </w:rPr>
        <w:t xml:space="preserve"> (</w:t>
      </w:r>
      <w:r w:rsidRPr="00E1785E">
        <w:rPr>
          <w:rFonts w:asciiTheme="minorHAnsi" w:hAnsiTheme="minorHAnsi" w:cstheme="minorHAnsi"/>
          <w:b w:val="0"/>
          <w:bCs/>
          <w:i/>
          <w:iCs/>
          <w:sz w:val="22"/>
          <w:highlight w:val="cyan"/>
        </w:rPr>
        <w:t>delete as appropriate — days/hours</w:t>
      </w:r>
      <w:r w:rsidRPr="00E1785E">
        <w:rPr>
          <w:rFonts w:asciiTheme="minorHAnsi" w:hAnsiTheme="minorHAnsi" w:cstheme="minorHAnsi"/>
          <w:b w:val="0"/>
          <w:bCs/>
          <w:sz w:val="22"/>
        </w:rPr>
        <w:t>) pay per rolling 12-month period. Your remaining entitlement to carer’s leave in that period will be unpaid.</w:t>
      </w:r>
    </w:p>
    <w:p w14:paraId="19594EE5" w14:textId="77777777" w:rsidR="00E1785E" w:rsidRPr="00E1785E" w:rsidRDefault="00E1785E" w:rsidP="00E1785E">
      <w:pPr>
        <w:pStyle w:val="Customisabledocumentheading"/>
        <w:rPr>
          <w:rFonts w:asciiTheme="minorHAnsi" w:hAnsiTheme="minorHAnsi" w:cstheme="minorHAnsi"/>
          <w:b w:val="0"/>
          <w:bCs/>
          <w:sz w:val="22"/>
        </w:rPr>
      </w:pPr>
    </w:p>
    <w:p w14:paraId="123475F2" w14:textId="77777777" w:rsidR="00E1785E" w:rsidRPr="00E1785E" w:rsidRDefault="00E1785E" w:rsidP="00E1785E">
      <w:pPr>
        <w:pStyle w:val="Customisabledocumentheading"/>
        <w:rPr>
          <w:rFonts w:asciiTheme="minorHAnsi" w:hAnsiTheme="minorHAnsi" w:cstheme="minorHAnsi"/>
          <w:b w:val="0"/>
          <w:bCs/>
          <w:i/>
          <w:iCs/>
          <w:sz w:val="22"/>
        </w:rPr>
      </w:pPr>
      <w:r w:rsidRPr="00E1785E">
        <w:rPr>
          <w:rFonts w:asciiTheme="minorHAnsi" w:hAnsiTheme="minorHAnsi" w:cstheme="minorHAnsi"/>
          <w:b w:val="0"/>
          <w:bCs/>
          <w:i/>
          <w:iCs/>
          <w:sz w:val="22"/>
          <w:highlight w:val="cyan"/>
        </w:rPr>
        <w:t>OR</w:t>
      </w:r>
    </w:p>
    <w:p w14:paraId="019D74B9" w14:textId="77777777" w:rsidR="00E1785E" w:rsidRPr="00E1785E" w:rsidRDefault="00E1785E" w:rsidP="00E1785E">
      <w:pPr>
        <w:pStyle w:val="Customisabledocumentheading"/>
        <w:rPr>
          <w:rFonts w:asciiTheme="minorHAnsi" w:hAnsiTheme="minorHAnsi" w:cstheme="minorHAnsi"/>
          <w:b w:val="0"/>
          <w:bCs/>
          <w:sz w:val="22"/>
        </w:rPr>
      </w:pPr>
    </w:p>
    <w:p w14:paraId="10938C57"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highlight w:val="yellow"/>
        </w:rPr>
        <w:fldChar w:fldCharType="begin">
          <w:ffData>
            <w:name w:val=""/>
            <w:enabled/>
            <w:calcOnExit w:val="0"/>
            <w:textInput>
              <w:default w:val="[Insert other arrangements]"/>
            </w:textInput>
          </w:ffData>
        </w:fldChar>
      </w:r>
      <w:r w:rsidRPr="00E1785E">
        <w:rPr>
          <w:rFonts w:asciiTheme="minorHAnsi" w:hAnsiTheme="minorHAnsi" w:cstheme="minorHAnsi"/>
          <w:b w:val="0"/>
          <w:bCs/>
          <w:sz w:val="22"/>
          <w:highlight w:val="yellow"/>
        </w:rPr>
        <w:instrText xml:space="preserve"> FORMTEXT </w:instrText>
      </w:r>
      <w:r w:rsidRPr="00E1785E">
        <w:rPr>
          <w:rFonts w:asciiTheme="minorHAnsi" w:hAnsiTheme="minorHAnsi" w:cstheme="minorHAnsi"/>
          <w:b w:val="0"/>
          <w:bCs/>
          <w:sz w:val="22"/>
          <w:highlight w:val="yellow"/>
        </w:rPr>
      </w:r>
      <w:r w:rsidRPr="00E1785E">
        <w:rPr>
          <w:rFonts w:asciiTheme="minorHAnsi" w:hAnsiTheme="minorHAnsi" w:cstheme="minorHAnsi"/>
          <w:b w:val="0"/>
          <w:bCs/>
          <w:sz w:val="22"/>
          <w:highlight w:val="yellow"/>
        </w:rPr>
        <w:fldChar w:fldCharType="separate"/>
      </w:r>
      <w:r w:rsidRPr="00E1785E">
        <w:rPr>
          <w:rFonts w:asciiTheme="minorHAnsi" w:hAnsiTheme="minorHAnsi" w:cstheme="minorHAnsi"/>
          <w:b w:val="0"/>
          <w:bCs/>
          <w:sz w:val="22"/>
          <w:highlight w:val="yellow"/>
        </w:rPr>
        <w:t>[Insert other arrangements]</w:t>
      </w:r>
      <w:r w:rsidRPr="00E1785E">
        <w:rPr>
          <w:rFonts w:asciiTheme="minorHAnsi" w:hAnsiTheme="minorHAnsi" w:cstheme="minorHAnsi"/>
          <w:b w:val="0"/>
          <w:bCs/>
          <w:sz w:val="22"/>
          <w:highlight w:val="yellow"/>
        </w:rPr>
        <w:fldChar w:fldCharType="end"/>
      </w:r>
    </w:p>
    <w:p w14:paraId="077BA2C0" w14:textId="77777777" w:rsidR="00E1785E" w:rsidRPr="00E1785E" w:rsidRDefault="00E1785E" w:rsidP="00E1785E">
      <w:pPr>
        <w:pStyle w:val="Customisabledocumentheading"/>
        <w:rPr>
          <w:rFonts w:asciiTheme="minorHAnsi" w:hAnsiTheme="minorHAnsi" w:cstheme="minorHAnsi"/>
          <w:b w:val="0"/>
          <w:bCs/>
          <w:sz w:val="22"/>
        </w:rPr>
      </w:pPr>
    </w:p>
    <w:p w14:paraId="2D1F671F" w14:textId="77777777" w:rsidR="00E1785E" w:rsidRPr="00E1785E" w:rsidRDefault="00E1785E" w:rsidP="00E1785E">
      <w:pPr>
        <w:pStyle w:val="Customisabledocumentheading"/>
        <w:rPr>
          <w:rFonts w:asciiTheme="minorHAnsi" w:hAnsiTheme="minorHAnsi" w:cstheme="minorHAnsi"/>
          <w:sz w:val="22"/>
        </w:rPr>
      </w:pPr>
      <w:r w:rsidRPr="00E1785E">
        <w:rPr>
          <w:rFonts w:asciiTheme="minorHAnsi" w:hAnsiTheme="minorHAnsi" w:cstheme="minorHAnsi"/>
          <w:sz w:val="22"/>
        </w:rPr>
        <w:t>Requests for carer’s leave</w:t>
      </w:r>
    </w:p>
    <w:p w14:paraId="28C3D768" w14:textId="77777777" w:rsidR="00E1785E" w:rsidRPr="00E1785E" w:rsidRDefault="00E1785E" w:rsidP="00E1785E">
      <w:pPr>
        <w:pStyle w:val="Customisabledocumentheading"/>
        <w:rPr>
          <w:rFonts w:asciiTheme="minorHAnsi" w:hAnsiTheme="minorHAnsi" w:cstheme="minorHAnsi"/>
          <w:b w:val="0"/>
          <w:bCs/>
          <w:sz w:val="22"/>
        </w:rPr>
      </w:pPr>
    </w:p>
    <w:p w14:paraId="7C2B8961"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 xml:space="preserve">A request for carer’s leave must be made in writing (please let </w:t>
      </w:r>
      <w:r w:rsidRPr="00E1785E">
        <w:rPr>
          <w:rFonts w:asciiTheme="minorHAnsi" w:hAnsiTheme="minorHAnsi" w:cstheme="minorHAnsi"/>
          <w:b w:val="0"/>
          <w:bCs/>
          <w:sz w:val="22"/>
          <w:highlight w:val="yellow"/>
        </w:rPr>
        <w:fldChar w:fldCharType="begin">
          <w:ffData>
            <w:name w:val=""/>
            <w:enabled/>
            <w:calcOnExit w:val="0"/>
            <w:textInput>
              <w:default w:val="[insert details]"/>
            </w:textInput>
          </w:ffData>
        </w:fldChar>
      </w:r>
      <w:r w:rsidRPr="00E1785E">
        <w:rPr>
          <w:rFonts w:asciiTheme="minorHAnsi" w:hAnsiTheme="minorHAnsi" w:cstheme="minorHAnsi"/>
          <w:b w:val="0"/>
          <w:bCs/>
          <w:sz w:val="22"/>
          <w:highlight w:val="yellow"/>
        </w:rPr>
        <w:instrText xml:space="preserve"> FORMTEXT </w:instrText>
      </w:r>
      <w:r w:rsidRPr="00E1785E">
        <w:rPr>
          <w:rFonts w:asciiTheme="minorHAnsi" w:hAnsiTheme="minorHAnsi" w:cstheme="minorHAnsi"/>
          <w:b w:val="0"/>
          <w:bCs/>
          <w:sz w:val="22"/>
          <w:highlight w:val="yellow"/>
        </w:rPr>
      </w:r>
      <w:r w:rsidRPr="00E1785E">
        <w:rPr>
          <w:rFonts w:asciiTheme="minorHAnsi" w:hAnsiTheme="minorHAnsi" w:cstheme="minorHAnsi"/>
          <w:b w:val="0"/>
          <w:bCs/>
          <w:sz w:val="22"/>
          <w:highlight w:val="yellow"/>
        </w:rPr>
        <w:fldChar w:fldCharType="separate"/>
      </w:r>
      <w:r w:rsidRPr="00E1785E">
        <w:rPr>
          <w:rFonts w:asciiTheme="minorHAnsi" w:hAnsiTheme="minorHAnsi" w:cstheme="minorHAnsi"/>
          <w:b w:val="0"/>
          <w:bCs/>
          <w:sz w:val="22"/>
          <w:highlight w:val="yellow"/>
        </w:rPr>
        <w:t>[insert details]</w:t>
      </w:r>
      <w:r w:rsidRPr="00E1785E">
        <w:rPr>
          <w:rFonts w:asciiTheme="minorHAnsi" w:hAnsiTheme="minorHAnsi" w:cstheme="minorHAnsi"/>
          <w:b w:val="0"/>
          <w:bCs/>
          <w:sz w:val="22"/>
          <w:highlight w:val="yellow"/>
        </w:rPr>
        <w:fldChar w:fldCharType="end"/>
      </w:r>
      <w:r w:rsidRPr="00E1785E">
        <w:rPr>
          <w:rFonts w:asciiTheme="minorHAnsi" w:hAnsiTheme="minorHAnsi" w:cstheme="minorHAnsi"/>
          <w:b w:val="0"/>
          <w:bCs/>
          <w:sz w:val="22"/>
        </w:rPr>
        <w:t xml:space="preserve"> know if you require any assistance with this) and must specify:</w:t>
      </w:r>
    </w:p>
    <w:p w14:paraId="2D425992" w14:textId="77777777" w:rsidR="00E1785E" w:rsidRPr="00E1785E" w:rsidRDefault="00E1785E" w:rsidP="00E1785E">
      <w:pPr>
        <w:pStyle w:val="Customisabledocumentheading"/>
        <w:rPr>
          <w:rFonts w:asciiTheme="minorHAnsi" w:hAnsiTheme="minorHAnsi" w:cstheme="minorHAnsi"/>
          <w:b w:val="0"/>
          <w:bCs/>
          <w:sz w:val="22"/>
        </w:rPr>
      </w:pPr>
    </w:p>
    <w:p w14:paraId="6572F38E" w14:textId="77777777" w:rsidR="00E1785E" w:rsidRPr="00E1785E" w:rsidRDefault="00E1785E" w:rsidP="00E1785E">
      <w:pPr>
        <w:pStyle w:val="Customisabledocumentheading"/>
        <w:numPr>
          <w:ilvl w:val="0"/>
          <w:numId w:val="9"/>
        </w:numPr>
        <w:rPr>
          <w:rFonts w:asciiTheme="minorHAnsi" w:hAnsiTheme="minorHAnsi" w:cstheme="minorHAnsi"/>
          <w:b w:val="0"/>
          <w:bCs/>
          <w:sz w:val="22"/>
        </w:rPr>
      </w:pPr>
      <w:r w:rsidRPr="00E1785E">
        <w:rPr>
          <w:rFonts w:asciiTheme="minorHAnsi" w:hAnsiTheme="minorHAnsi" w:cstheme="minorHAnsi"/>
          <w:b w:val="0"/>
          <w:bCs/>
          <w:sz w:val="22"/>
        </w:rPr>
        <w:t>that you are entitled to take carer’s leave in terms of the person to be cared for</w:t>
      </w:r>
    </w:p>
    <w:p w14:paraId="05F66D4D" w14:textId="77777777" w:rsidR="00E1785E" w:rsidRPr="00E1785E" w:rsidRDefault="00E1785E" w:rsidP="00E1785E">
      <w:pPr>
        <w:pStyle w:val="Customisabledocumentheading"/>
        <w:numPr>
          <w:ilvl w:val="0"/>
          <w:numId w:val="9"/>
        </w:numPr>
        <w:rPr>
          <w:rFonts w:asciiTheme="minorHAnsi" w:hAnsiTheme="minorHAnsi" w:cstheme="minorHAnsi"/>
          <w:b w:val="0"/>
          <w:bCs/>
          <w:sz w:val="22"/>
        </w:rPr>
      </w:pPr>
      <w:r w:rsidRPr="00E1785E">
        <w:rPr>
          <w:rFonts w:asciiTheme="minorHAnsi" w:hAnsiTheme="minorHAnsi" w:cstheme="minorHAnsi"/>
          <w:b w:val="0"/>
          <w:bCs/>
          <w:sz w:val="22"/>
        </w:rPr>
        <w:t xml:space="preserve">that you will take leave in order to provide or arrange care for that person </w:t>
      </w:r>
    </w:p>
    <w:p w14:paraId="59CBC6DD" w14:textId="77777777" w:rsidR="00E1785E" w:rsidRPr="00E1785E" w:rsidRDefault="00E1785E" w:rsidP="00E1785E">
      <w:pPr>
        <w:pStyle w:val="Customisabledocumentheading"/>
        <w:numPr>
          <w:ilvl w:val="0"/>
          <w:numId w:val="9"/>
        </w:numPr>
        <w:rPr>
          <w:rFonts w:asciiTheme="minorHAnsi" w:hAnsiTheme="minorHAnsi" w:cstheme="minorHAnsi"/>
          <w:b w:val="0"/>
          <w:bCs/>
          <w:sz w:val="22"/>
        </w:rPr>
      </w:pPr>
      <w:r w:rsidRPr="00E1785E">
        <w:rPr>
          <w:rFonts w:asciiTheme="minorHAnsi" w:hAnsiTheme="minorHAnsi" w:cstheme="minorHAnsi"/>
          <w:b w:val="0"/>
          <w:bCs/>
          <w:sz w:val="22"/>
        </w:rPr>
        <w:t>that you have not exceeded your entitlement</w:t>
      </w:r>
    </w:p>
    <w:p w14:paraId="7998E659" w14:textId="77777777" w:rsidR="00E1785E" w:rsidRPr="00E1785E" w:rsidRDefault="00E1785E" w:rsidP="00E1785E">
      <w:pPr>
        <w:pStyle w:val="Customisabledocumentheading"/>
        <w:numPr>
          <w:ilvl w:val="0"/>
          <w:numId w:val="9"/>
        </w:numPr>
        <w:rPr>
          <w:rFonts w:asciiTheme="minorHAnsi" w:hAnsiTheme="minorHAnsi" w:cstheme="minorHAnsi"/>
          <w:b w:val="0"/>
          <w:bCs/>
          <w:sz w:val="22"/>
        </w:rPr>
      </w:pPr>
      <w:r w:rsidRPr="00E1785E">
        <w:rPr>
          <w:rFonts w:asciiTheme="minorHAnsi" w:hAnsiTheme="minorHAnsi" w:cstheme="minorHAnsi"/>
          <w:b w:val="0"/>
          <w:bCs/>
          <w:sz w:val="22"/>
        </w:rPr>
        <w:t>the days on which you want to take leave and if the leave relates to part of a day, specify this fact.</w:t>
      </w:r>
    </w:p>
    <w:p w14:paraId="79C9CAE8" w14:textId="77777777" w:rsidR="00E1785E" w:rsidRPr="00E1785E" w:rsidRDefault="00E1785E" w:rsidP="00E1785E">
      <w:pPr>
        <w:pStyle w:val="Customisabledocumentheading"/>
        <w:rPr>
          <w:rFonts w:asciiTheme="minorHAnsi" w:hAnsiTheme="minorHAnsi" w:cstheme="minorHAnsi"/>
          <w:b w:val="0"/>
          <w:bCs/>
          <w:sz w:val="22"/>
        </w:rPr>
      </w:pPr>
    </w:p>
    <w:p w14:paraId="4D7A19BF"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The length of notice to be given is double the amount of time that you want to take off as carer’s leave in that instance or three days, whichever is longer.</w:t>
      </w:r>
    </w:p>
    <w:p w14:paraId="603A8AC7" w14:textId="77777777" w:rsidR="00E1785E" w:rsidRPr="00E1785E" w:rsidRDefault="00E1785E" w:rsidP="00E1785E">
      <w:pPr>
        <w:pStyle w:val="Customisabledocumentheading"/>
        <w:rPr>
          <w:rFonts w:asciiTheme="minorHAnsi" w:hAnsiTheme="minorHAnsi" w:cstheme="minorHAnsi"/>
          <w:b w:val="0"/>
          <w:bCs/>
          <w:sz w:val="22"/>
        </w:rPr>
      </w:pPr>
    </w:p>
    <w:p w14:paraId="40EADEB1" w14:textId="470B81FC" w:rsidR="00E1785E" w:rsidRPr="00E1785E" w:rsidRDefault="00E1785E" w:rsidP="00E1785E">
      <w:pPr>
        <w:pStyle w:val="Customisabledocumentheading"/>
        <w:rPr>
          <w:rFonts w:asciiTheme="minorHAnsi" w:hAnsiTheme="minorHAnsi" w:cstheme="minorHAnsi"/>
          <w:sz w:val="22"/>
        </w:rPr>
      </w:pPr>
      <w:r w:rsidRPr="00E1785E">
        <w:rPr>
          <w:rFonts w:asciiTheme="minorHAnsi" w:hAnsiTheme="minorHAnsi" w:cstheme="minorHAnsi"/>
          <w:sz w:val="22"/>
        </w:rPr>
        <w:t>Postponing carer’s leave</w:t>
      </w:r>
      <w:r w:rsidR="00397F0D">
        <w:rPr>
          <w:rFonts w:asciiTheme="minorHAnsi" w:hAnsiTheme="minorHAnsi" w:cstheme="minorHAnsi"/>
          <w:sz w:val="22"/>
        </w:rPr>
        <w:br/>
      </w:r>
    </w:p>
    <w:p w14:paraId="0D6E0372"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The Organisation may decide to postpone your request for carer’s leave for up to one month, if we reasonably consider that the operation of our business would be unduly disrupted if you took carer’s leave at the time you have asked for. We will try to avoid postponement wherever possible.</w:t>
      </w:r>
    </w:p>
    <w:p w14:paraId="5086E968" w14:textId="77777777" w:rsidR="00E1785E" w:rsidRPr="00E1785E" w:rsidRDefault="00E1785E" w:rsidP="00E1785E">
      <w:pPr>
        <w:pStyle w:val="Customisabledocumentheading"/>
        <w:rPr>
          <w:rFonts w:asciiTheme="minorHAnsi" w:hAnsiTheme="minorHAnsi" w:cstheme="minorHAnsi"/>
          <w:b w:val="0"/>
          <w:bCs/>
          <w:sz w:val="22"/>
        </w:rPr>
      </w:pPr>
    </w:p>
    <w:p w14:paraId="62B50F13"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 xml:space="preserve">The Organisation will consult with you before determining a new date for you to take the carer’s leave requested. The new period of carer’s leave will be for the same length of time as the original request. </w:t>
      </w:r>
    </w:p>
    <w:p w14:paraId="57103301" w14:textId="77777777" w:rsidR="00E1785E" w:rsidRPr="00E1785E" w:rsidRDefault="00E1785E" w:rsidP="00E1785E">
      <w:pPr>
        <w:pStyle w:val="Customisabledocumentheading"/>
        <w:rPr>
          <w:rFonts w:asciiTheme="minorHAnsi" w:hAnsiTheme="minorHAnsi" w:cstheme="minorHAnsi"/>
          <w:b w:val="0"/>
          <w:bCs/>
          <w:sz w:val="22"/>
        </w:rPr>
      </w:pPr>
    </w:p>
    <w:p w14:paraId="238184CF"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The Organisation will confirm to you in writing the reason for the postponement and the new agreed date of leave, no later than whichever is earlier out of: seven days after you gave the request to the Organisation and the earliest day or part-day of the leave originally requested.</w:t>
      </w:r>
    </w:p>
    <w:p w14:paraId="3AD0ABB4" w14:textId="77777777" w:rsidR="00E1785E" w:rsidRPr="00E1785E" w:rsidRDefault="00E1785E" w:rsidP="00E1785E">
      <w:pPr>
        <w:pStyle w:val="Customisabledocumentheading"/>
        <w:rPr>
          <w:rFonts w:asciiTheme="minorHAnsi" w:hAnsiTheme="minorHAnsi" w:cstheme="minorHAnsi"/>
          <w:b w:val="0"/>
          <w:bCs/>
          <w:sz w:val="22"/>
        </w:rPr>
      </w:pPr>
    </w:p>
    <w:p w14:paraId="7257DC33" w14:textId="77777777" w:rsidR="00E1785E" w:rsidRPr="00E1785E" w:rsidRDefault="00E1785E" w:rsidP="00E1785E">
      <w:pPr>
        <w:pStyle w:val="Customisabledocumentheading"/>
        <w:rPr>
          <w:rFonts w:asciiTheme="minorHAnsi" w:hAnsiTheme="minorHAnsi" w:cstheme="minorHAnsi"/>
          <w:sz w:val="22"/>
        </w:rPr>
      </w:pPr>
      <w:r w:rsidRPr="00E1785E">
        <w:rPr>
          <w:rFonts w:asciiTheme="minorHAnsi" w:hAnsiTheme="minorHAnsi" w:cstheme="minorHAnsi"/>
          <w:sz w:val="22"/>
        </w:rPr>
        <w:t>Other policies</w:t>
      </w:r>
    </w:p>
    <w:p w14:paraId="2FA77921" w14:textId="77777777" w:rsidR="00E1785E" w:rsidRPr="00E1785E" w:rsidRDefault="00E1785E" w:rsidP="00E1785E">
      <w:pPr>
        <w:pStyle w:val="Customisabledocumentheading"/>
        <w:rPr>
          <w:rFonts w:asciiTheme="minorHAnsi" w:hAnsiTheme="minorHAnsi" w:cstheme="minorHAnsi"/>
          <w:b w:val="0"/>
          <w:bCs/>
          <w:sz w:val="22"/>
        </w:rPr>
      </w:pPr>
    </w:p>
    <w:p w14:paraId="46DEB058"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You have a statutory right to take a reasonable amount of time off work to deal with emergencies involving your dependants. If you need time off in an emergency to care for a dependant, you should read our time off for dependants policy.</w:t>
      </w:r>
    </w:p>
    <w:p w14:paraId="681FF323" w14:textId="77777777" w:rsidR="00E1785E" w:rsidRPr="00E1785E" w:rsidRDefault="00E1785E" w:rsidP="00E1785E">
      <w:pPr>
        <w:pStyle w:val="Customisabledocumentheading"/>
        <w:rPr>
          <w:rFonts w:asciiTheme="minorHAnsi" w:hAnsiTheme="minorHAnsi" w:cstheme="minorHAnsi"/>
          <w:b w:val="0"/>
          <w:bCs/>
          <w:sz w:val="22"/>
        </w:rPr>
      </w:pPr>
    </w:p>
    <w:p w14:paraId="2CBF7762"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Your entitlement to time off on the loss of a child is set out in our policy on parental bereavement leave, including details of eligibility, pay during time off and other support available.</w:t>
      </w:r>
    </w:p>
    <w:p w14:paraId="4853B322" w14:textId="77777777" w:rsidR="00E1785E" w:rsidRPr="00E1785E" w:rsidRDefault="00E1785E" w:rsidP="00E1785E">
      <w:pPr>
        <w:pStyle w:val="Customisabledocumentheading"/>
        <w:rPr>
          <w:rFonts w:asciiTheme="minorHAnsi" w:hAnsiTheme="minorHAnsi" w:cstheme="minorHAnsi"/>
          <w:b w:val="0"/>
          <w:bCs/>
          <w:sz w:val="22"/>
        </w:rPr>
      </w:pPr>
    </w:p>
    <w:p w14:paraId="4E0BF299" w14:textId="77777777" w:rsidR="00E1785E" w:rsidRPr="00E1785E" w:rsidRDefault="00E1785E" w:rsidP="00E1785E">
      <w:pPr>
        <w:pStyle w:val="Customisabledocumentheading"/>
        <w:rPr>
          <w:rFonts w:asciiTheme="minorHAnsi" w:hAnsiTheme="minorHAnsi" w:cstheme="minorHAnsi"/>
          <w:b w:val="0"/>
          <w:bCs/>
          <w:sz w:val="22"/>
        </w:rPr>
      </w:pPr>
      <w:r w:rsidRPr="00E1785E">
        <w:rPr>
          <w:rFonts w:asciiTheme="minorHAnsi" w:hAnsiTheme="minorHAnsi" w:cstheme="minorHAnsi"/>
          <w:b w:val="0"/>
          <w:bCs/>
          <w:sz w:val="22"/>
        </w:rPr>
        <w:t>If you wish to make a request for parental leave to care for a child, you should read our parental leave policy.</w:t>
      </w:r>
    </w:p>
    <w:p w14:paraId="3B66A9DB" w14:textId="77777777" w:rsidR="00E1785E" w:rsidRPr="00E1785E" w:rsidRDefault="00E1785E" w:rsidP="00E1785E">
      <w:pPr>
        <w:pStyle w:val="Customisabledocumentheading"/>
        <w:rPr>
          <w:rFonts w:asciiTheme="minorHAnsi" w:hAnsiTheme="minorHAnsi" w:cstheme="minorHAnsi"/>
          <w:sz w:val="22"/>
        </w:rPr>
      </w:pPr>
    </w:p>
    <w:p w14:paraId="6C8EFAF7" w14:textId="77777777" w:rsidR="00E1785E" w:rsidRPr="00E1785E" w:rsidRDefault="00E1785E" w:rsidP="00E1785E">
      <w:pPr>
        <w:pStyle w:val="Customisabledocumentheading"/>
        <w:rPr>
          <w:rFonts w:asciiTheme="minorHAnsi" w:hAnsiTheme="minorHAnsi" w:cstheme="minorHAnsi"/>
          <w:sz w:val="22"/>
        </w:rPr>
      </w:pPr>
    </w:p>
    <w:p w14:paraId="443ECFB7" w14:textId="77777777" w:rsidR="00E1785E" w:rsidRPr="00E1785E" w:rsidRDefault="00E1785E" w:rsidP="00E1785E">
      <w:pPr>
        <w:pStyle w:val="Customisabledocumentheading"/>
        <w:rPr>
          <w:rFonts w:asciiTheme="minorHAnsi" w:hAnsiTheme="minorHAnsi" w:cstheme="minorHAnsi"/>
          <w:sz w:val="22"/>
        </w:rPr>
      </w:pPr>
    </w:p>
    <w:p w14:paraId="55FB9C6F" w14:textId="77777777" w:rsidR="009C60D6" w:rsidRPr="00713ACC" w:rsidRDefault="009C60D6" w:rsidP="00E1785E">
      <w:pPr>
        <w:pStyle w:val="Customisabledocumentheading"/>
        <w:rPr>
          <w:rFonts w:asciiTheme="minorHAnsi" w:hAnsiTheme="minorHAnsi" w:cstheme="minorHAnsi"/>
          <w:sz w:val="22"/>
        </w:rPr>
      </w:pPr>
    </w:p>
    <w:sectPr w:rsidR="009C60D6" w:rsidRPr="00713A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58AAE" w14:textId="77777777" w:rsidR="008B0C61" w:rsidRDefault="008B0C61" w:rsidP="008D21F3">
      <w:r>
        <w:separator/>
      </w:r>
    </w:p>
  </w:endnote>
  <w:endnote w:type="continuationSeparator" w:id="0">
    <w:p w14:paraId="3AC8AB62" w14:textId="77777777" w:rsidR="008B0C61" w:rsidRDefault="008B0C61" w:rsidP="008D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9F1F" w14:textId="77777777" w:rsidR="00062A9C" w:rsidRPr="0062136C" w:rsidRDefault="00062A9C" w:rsidP="00062A9C">
    <w:pPr>
      <w:jc w:val="right"/>
      <w:rPr>
        <w:rFonts w:asciiTheme="minorHAnsi" w:hAnsiTheme="minorHAnsi" w:cstheme="minorHAnsi"/>
        <w:color w:val="000000"/>
        <w:sz w:val="22"/>
      </w:rPr>
    </w:pPr>
    <w:r w:rsidRPr="0062136C">
      <w:rPr>
        <w:rFonts w:asciiTheme="minorHAnsi" w:hAnsiTheme="minorHAnsi" w:cstheme="minorHAnsi"/>
        <w:color w:val="000000"/>
        <w:sz w:val="22"/>
      </w:rPr>
      <w:t>Customisable document taken from AgileHR</w:t>
    </w:r>
  </w:p>
  <w:p w14:paraId="16AF2337" w14:textId="4F0FD210" w:rsidR="008D21F3" w:rsidRPr="00062A9C" w:rsidRDefault="00062A9C" w:rsidP="00062A9C">
    <w:pPr>
      <w:jc w:val="right"/>
      <w:rPr>
        <w:rFonts w:asciiTheme="minorHAnsi" w:hAnsiTheme="minorHAnsi" w:cstheme="minorHAnsi"/>
        <w:color w:val="000000"/>
        <w:sz w:val="22"/>
      </w:rPr>
    </w:pPr>
    <w:r w:rsidRPr="0062136C">
      <w:rPr>
        <w:rFonts w:asciiTheme="minorHAnsi" w:hAnsiTheme="minorHAnsi" w:cstheme="minorHAnsi"/>
        <w:color w:val="000000"/>
        <w:sz w:val="22"/>
      </w:rPr>
      <w:t>Any amendments other than customisable fields are not covered by AgileHR liability cover.</w:t>
    </w:r>
  </w:p>
  <w:p w14:paraId="57E6AB4D" w14:textId="77777777" w:rsidR="008D21F3" w:rsidRDefault="008D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9FE22" w14:textId="77777777" w:rsidR="008B0C61" w:rsidRDefault="008B0C61" w:rsidP="008D21F3">
      <w:r>
        <w:separator/>
      </w:r>
    </w:p>
  </w:footnote>
  <w:footnote w:type="continuationSeparator" w:id="0">
    <w:p w14:paraId="5BB06149" w14:textId="77777777" w:rsidR="008B0C61" w:rsidRDefault="008B0C61" w:rsidP="008D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11EF" w14:textId="04DA09E1" w:rsidR="008D21F3" w:rsidRDefault="00815E55">
    <w:pPr>
      <w:pStyle w:val="Header"/>
    </w:pPr>
    <w:r>
      <w:rPr>
        <w:noProof/>
      </w:rPr>
      <w:drawing>
        <wp:anchor distT="0" distB="0" distL="114300" distR="114300" simplePos="0" relativeHeight="251659264" behindDoc="0" locked="0" layoutInCell="1" allowOverlap="1" wp14:anchorId="3BB9ACD8" wp14:editId="6EDAB5E4">
          <wp:simplePos x="0" y="0"/>
          <wp:positionH relativeFrom="margin">
            <wp:posOffset>4794250</wp:posOffset>
          </wp:positionH>
          <wp:positionV relativeFrom="margin">
            <wp:posOffset>-770255</wp:posOffset>
          </wp:positionV>
          <wp:extent cx="1600200" cy="8763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anchor>
      </w:drawing>
    </w:r>
  </w:p>
  <w:p w14:paraId="282EEFCB" w14:textId="77777777" w:rsidR="008D21F3" w:rsidRDefault="008D2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96A"/>
    <w:multiLevelType w:val="hybridMultilevel"/>
    <w:tmpl w:val="CFEE7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7E50D6"/>
    <w:multiLevelType w:val="hybridMultilevel"/>
    <w:tmpl w:val="D454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C65B2E"/>
    <w:multiLevelType w:val="hybridMultilevel"/>
    <w:tmpl w:val="92703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1D2F3E"/>
    <w:multiLevelType w:val="hybridMultilevel"/>
    <w:tmpl w:val="3F76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9276D"/>
    <w:multiLevelType w:val="hybridMultilevel"/>
    <w:tmpl w:val="6B98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84197"/>
    <w:multiLevelType w:val="hybridMultilevel"/>
    <w:tmpl w:val="0FCC6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7828E9"/>
    <w:multiLevelType w:val="hybridMultilevel"/>
    <w:tmpl w:val="654C74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82F064E"/>
    <w:multiLevelType w:val="hybridMultilevel"/>
    <w:tmpl w:val="10DA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574753">
    <w:abstractNumId w:val="1"/>
  </w:num>
  <w:num w:numId="2" w16cid:durableId="1838030550">
    <w:abstractNumId w:val="6"/>
  </w:num>
  <w:num w:numId="3" w16cid:durableId="575239501">
    <w:abstractNumId w:val="1"/>
  </w:num>
  <w:num w:numId="4" w16cid:durableId="539896191">
    <w:abstractNumId w:val="7"/>
  </w:num>
  <w:num w:numId="5" w16cid:durableId="1568951994">
    <w:abstractNumId w:val="4"/>
  </w:num>
  <w:num w:numId="6" w16cid:durableId="55589602">
    <w:abstractNumId w:val="3"/>
  </w:num>
  <w:num w:numId="7" w16cid:durableId="661276082">
    <w:abstractNumId w:val="2"/>
    <w:lvlOverride w:ilvl="0"/>
    <w:lvlOverride w:ilvl="1"/>
    <w:lvlOverride w:ilvl="2"/>
    <w:lvlOverride w:ilvl="3"/>
    <w:lvlOverride w:ilvl="4"/>
    <w:lvlOverride w:ilvl="5"/>
    <w:lvlOverride w:ilvl="6"/>
    <w:lvlOverride w:ilvl="7"/>
    <w:lvlOverride w:ilvl="8"/>
  </w:num>
  <w:num w:numId="8" w16cid:durableId="172914769">
    <w:abstractNumId w:val="5"/>
    <w:lvlOverride w:ilvl="0"/>
    <w:lvlOverride w:ilvl="1"/>
    <w:lvlOverride w:ilvl="2"/>
    <w:lvlOverride w:ilvl="3"/>
    <w:lvlOverride w:ilvl="4"/>
    <w:lvlOverride w:ilvl="5"/>
    <w:lvlOverride w:ilvl="6"/>
    <w:lvlOverride w:ilvl="7"/>
    <w:lvlOverride w:ilvl="8"/>
  </w:num>
  <w:num w:numId="9" w16cid:durableId="17074113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F3"/>
    <w:rsid w:val="00007F5B"/>
    <w:rsid w:val="00047AEB"/>
    <w:rsid w:val="00062A9C"/>
    <w:rsid w:val="0009315F"/>
    <w:rsid w:val="00094355"/>
    <w:rsid w:val="000C6AE0"/>
    <w:rsid w:val="000E3226"/>
    <w:rsid w:val="00104B15"/>
    <w:rsid w:val="00113FE4"/>
    <w:rsid w:val="001408F4"/>
    <w:rsid w:val="001C1559"/>
    <w:rsid w:val="002569FC"/>
    <w:rsid w:val="00272E99"/>
    <w:rsid w:val="002C4AB4"/>
    <w:rsid w:val="002C6B75"/>
    <w:rsid w:val="0034285C"/>
    <w:rsid w:val="00377898"/>
    <w:rsid w:val="00397F0D"/>
    <w:rsid w:val="004E490B"/>
    <w:rsid w:val="0050746C"/>
    <w:rsid w:val="00511FB1"/>
    <w:rsid w:val="00554C18"/>
    <w:rsid w:val="00557F69"/>
    <w:rsid w:val="005A2AD4"/>
    <w:rsid w:val="005B0A2A"/>
    <w:rsid w:val="005C1D97"/>
    <w:rsid w:val="005F6E23"/>
    <w:rsid w:val="00630304"/>
    <w:rsid w:val="006A7B9D"/>
    <w:rsid w:val="00713ACC"/>
    <w:rsid w:val="0072613A"/>
    <w:rsid w:val="007A0E7F"/>
    <w:rsid w:val="00815E55"/>
    <w:rsid w:val="00896507"/>
    <w:rsid w:val="008B0C61"/>
    <w:rsid w:val="008D21F3"/>
    <w:rsid w:val="00904FC4"/>
    <w:rsid w:val="00931905"/>
    <w:rsid w:val="009C60D6"/>
    <w:rsid w:val="00B060CF"/>
    <w:rsid w:val="00B31290"/>
    <w:rsid w:val="00B4019C"/>
    <w:rsid w:val="00B74CE3"/>
    <w:rsid w:val="00B85B7D"/>
    <w:rsid w:val="00C52474"/>
    <w:rsid w:val="00C9300D"/>
    <w:rsid w:val="00CD7A5D"/>
    <w:rsid w:val="00D23AF4"/>
    <w:rsid w:val="00D26151"/>
    <w:rsid w:val="00E1785E"/>
    <w:rsid w:val="00E40E76"/>
    <w:rsid w:val="00E76294"/>
    <w:rsid w:val="00ED0D4A"/>
    <w:rsid w:val="00EE7208"/>
    <w:rsid w:val="00F43A51"/>
    <w:rsid w:val="00F86E8A"/>
    <w:rsid w:val="00FD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E57A"/>
  <w15:chartTrackingRefBased/>
  <w15:docId w15:val="{518EEFB0-11C1-469C-B7F9-00B7742F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1F3"/>
    <w:pPr>
      <w:spacing w:after="0" w:line="240" w:lineRule="auto"/>
    </w:pPr>
    <w:rPr>
      <w:rFonts w:ascii="Arial" w:eastAsia="Calibri" w:hAnsi="Arial"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ustomisable document title Char"/>
    <w:basedOn w:val="DefaultParagraphFont"/>
    <w:link w:val="Header"/>
    <w:uiPriority w:val="99"/>
    <w:locked/>
    <w:rsid w:val="008D21F3"/>
    <w:rPr>
      <w:b/>
      <w:sz w:val="28"/>
    </w:rPr>
  </w:style>
  <w:style w:type="paragraph" w:styleId="Header">
    <w:name w:val="header"/>
    <w:aliases w:val="Customisable document title"/>
    <w:basedOn w:val="Normal"/>
    <w:next w:val="Normal"/>
    <w:link w:val="HeaderChar"/>
    <w:uiPriority w:val="99"/>
    <w:unhideWhenUsed/>
    <w:qFormat/>
    <w:rsid w:val="008D21F3"/>
    <w:pPr>
      <w:tabs>
        <w:tab w:val="center" w:pos="4513"/>
        <w:tab w:val="right" w:pos="9026"/>
      </w:tabs>
    </w:pPr>
    <w:rPr>
      <w:rFonts w:asciiTheme="minorHAnsi" w:eastAsiaTheme="minorHAnsi" w:hAnsiTheme="minorHAnsi" w:cstheme="minorBidi"/>
      <w:b/>
      <w:sz w:val="28"/>
    </w:rPr>
  </w:style>
  <w:style w:type="character" w:customStyle="1" w:styleId="HeaderChar1">
    <w:name w:val="Header Char1"/>
    <w:basedOn w:val="DefaultParagraphFont"/>
    <w:uiPriority w:val="99"/>
    <w:semiHidden/>
    <w:rsid w:val="008D21F3"/>
    <w:rPr>
      <w:rFonts w:ascii="Arial" w:eastAsia="Calibri" w:hAnsi="Arial" w:cs="Times New Roman"/>
      <w:sz w:val="24"/>
    </w:rPr>
  </w:style>
  <w:style w:type="paragraph" w:styleId="ListParagraph">
    <w:name w:val="List Paragraph"/>
    <w:basedOn w:val="Normal"/>
    <w:uiPriority w:val="34"/>
    <w:qFormat/>
    <w:rsid w:val="008D21F3"/>
    <w:pPr>
      <w:ind w:left="720"/>
      <w:contextualSpacing/>
    </w:pPr>
  </w:style>
  <w:style w:type="paragraph" w:customStyle="1" w:styleId="Customisabledocumentheading">
    <w:name w:val="Customisable document heading"/>
    <w:basedOn w:val="Normal"/>
    <w:next w:val="Normal"/>
    <w:qFormat/>
    <w:rsid w:val="008D21F3"/>
    <w:rPr>
      <w:b/>
    </w:rPr>
  </w:style>
  <w:style w:type="paragraph" w:styleId="Footer">
    <w:name w:val="footer"/>
    <w:basedOn w:val="Normal"/>
    <w:link w:val="FooterChar"/>
    <w:uiPriority w:val="99"/>
    <w:unhideWhenUsed/>
    <w:rsid w:val="008D21F3"/>
    <w:pPr>
      <w:tabs>
        <w:tab w:val="center" w:pos="4513"/>
        <w:tab w:val="right" w:pos="9026"/>
      </w:tabs>
    </w:pPr>
  </w:style>
  <w:style w:type="character" w:customStyle="1" w:styleId="FooterChar">
    <w:name w:val="Footer Char"/>
    <w:basedOn w:val="DefaultParagraphFont"/>
    <w:link w:val="Footer"/>
    <w:uiPriority w:val="99"/>
    <w:rsid w:val="008D21F3"/>
    <w:rPr>
      <w:rFonts w:ascii="Arial" w:eastAsia="Calibri" w:hAnsi="Arial" w:cs="Times New Roman"/>
      <w:sz w:val="24"/>
    </w:rPr>
  </w:style>
  <w:style w:type="character" w:styleId="Hyperlink">
    <w:name w:val="Hyperlink"/>
    <w:basedOn w:val="DefaultParagraphFont"/>
    <w:semiHidden/>
    <w:unhideWhenUsed/>
    <w:rsid w:val="008D2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024">
      <w:bodyDiv w:val="1"/>
      <w:marLeft w:val="0"/>
      <w:marRight w:val="0"/>
      <w:marTop w:val="0"/>
      <w:marBottom w:val="0"/>
      <w:divBdr>
        <w:top w:val="none" w:sz="0" w:space="0" w:color="auto"/>
        <w:left w:val="none" w:sz="0" w:space="0" w:color="auto"/>
        <w:bottom w:val="none" w:sz="0" w:space="0" w:color="auto"/>
        <w:right w:val="none" w:sz="0" w:space="0" w:color="auto"/>
      </w:divBdr>
    </w:div>
    <w:div w:id="149757831">
      <w:bodyDiv w:val="1"/>
      <w:marLeft w:val="0"/>
      <w:marRight w:val="0"/>
      <w:marTop w:val="0"/>
      <w:marBottom w:val="0"/>
      <w:divBdr>
        <w:top w:val="none" w:sz="0" w:space="0" w:color="auto"/>
        <w:left w:val="none" w:sz="0" w:space="0" w:color="auto"/>
        <w:bottom w:val="none" w:sz="0" w:space="0" w:color="auto"/>
        <w:right w:val="none" w:sz="0" w:space="0" w:color="auto"/>
      </w:divBdr>
    </w:div>
    <w:div w:id="240066474">
      <w:bodyDiv w:val="1"/>
      <w:marLeft w:val="0"/>
      <w:marRight w:val="0"/>
      <w:marTop w:val="0"/>
      <w:marBottom w:val="0"/>
      <w:divBdr>
        <w:top w:val="none" w:sz="0" w:space="0" w:color="auto"/>
        <w:left w:val="none" w:sz="0" w:space="0" w:color="auto"/>
        <w:bottom w:val="none" w:sz="0" w:space="0" w:color="auto"/>
        <w:right w:val="none" w:sz="0" w:space="0" w:color="auto"/>
      </w:divBdr>
    </w:div>
    <w:div w:id="336423013">
      <w:bodyDiv w:val="1"/>
      <w:marLeft w:val="0"/>
      <w:marRight w:val="0"/>
      <w:marTop w:val="0"/>
      <w:marBottom w:val="0"/>
      <w:divBdr>
        <w:top w:val="none" w:sz="0" w:space="0" w:color="auto"/>
        <w:left w:val="none" w:sz="0" w:space="0" w:color="auto"/>
        <w:bottom w:val="none" w:sz="0" w:space="0" w:color="auto"/>
        <w:right w:val="none" w:sz="0" w:space="0" w:color="auto"/>
      </w:divBdr>
    </w:div>
    <w:div w:id="387529833">
      <w:bodyDiv w:val="1"/>
      <w:marLeft w:val="0"/>
      <w:marRight w:val="0"/>
      <w:marTop w:val="0"/>
      <w:marBottom w:val="0"/>
      <w:divBdr>
        <w:top w:val="none" w:sz="0" w:space="0" w:color="auto"/>
        <w:left w:val="none" w:sz="0" w:space="0" w:color="auto"/>
        <w:bottom w:val="none" w:sz="0" w:space="0" w:color="auto"/>
        <w:right w:val="none" w:sz="0" w:space="0" w:color="auto"/>
      </w:divBdr>
    </w:div>
    <w:div w:id="625046730">
      <w:bodyDiv w:val="1"/>
      <w:marLeft w:val="0"/>
      <w:marRight w:val="0"/>
      <w:marTop w:val="0"/>
      <w:marBottom w:val="0"/>
      <w:divBdr>
        <w:top w:val="none" w:sz="0" w:space="0" w:color="auto"/>
        <w:left w:val="none" w:sz="0" w:space="0" w:color="auto"/>
        <w:bottom w:val="none" w:sz="0" w:space="0" w:color="auto"/>
        <w:right w:val="none" w:sz="0" w:space="0" w:color="auto"/>
      </w:divBdr>
    </w:div>
    <w:div w:id="924800269">
      <w:bodyDiv w:val="1"/>
      <w:marLeft w:val="0"/>
      <w:marRight w:val="0"/>
      <w:marTop w:val="0"/>
      <w:marBottom w:val="0"/>
      <w:divBdr>
        <w:top w:val="none" w:sz="0" w:space="0" w:color="auto"/>
        <w:left w:val="none" w:sz="0" w:space="0" w:color="auto"/>
        <w:bottom w:val="none" w:sz="0" w:space="0" w:color="auto"/>
        <w:right w:val="none" w:sz="0" w:space="0" w:color="auto"/>
      </w:divBdr>
    </w:div>
    <w:div w:id="950477067">
      <w:bodyDiv w:val="1"/>
      <w:marLeft w:val="0"/>
      <w:marRight w:val="0"/>
      <w:marTop w:val="0"/>
      <w:marBottom w:val="0"/>
      <w:divBdr>
        <w:top w:val="none" w:sz="0" w:space="0" w:color="auto"/>
        <w:left w:val="none" w:sz="0" w:space="0" w:color="auto"/>
        <w:bottom w:val="none" w:sz="0" w:space="0" w:color="auto"/>
        <w:right w:val="none" w:sz="0" w:space="0" w:color="auto"/>
      </w:divBdr>
    </w:div>
    <w:div w:id="980884435">
      <w:bodyDiv w:val="1"/>
      <w:marLeft w:val="0"/>
      <w:marRight w:val="0"/>
      <w:marTop w:val="0"/>
      <w:marBottom w:val="0"/>
      <w:divBdr>
        <w:top w:val="none" w:sz="0" w:space="0" w:color="auto"/>
        <w:left w:val="none" w:sz="0" w:space="0" w:color="auto"/>
        <w:bottom w:val="none" w:sz="0" w:space="0" w:color="auto"/>
        <w:right w:val="none" w:sz="0" w:space="0" w:color="auto"/>
      </w:divBdr>
    </w:div>
    <w:div w:id="1131826014">
      <w:bodyDiv w:val="1"/>
      <w:marLeft w:val="0"/>
      <w:marRight w:val="0"/>
      <w:marTop w:val="0"/>
      <w:marBottom w:val="0"/>
      <w:divBdr>
        <w:top w:val="none" w:sz="0" w:space="0" w:color="auto"/>
        <w:left w:val="none" w:sz="0" w:space="0" w:color="auto"/>
        <w:bottom w:val="none" w:sz="0" w:space="0" w:color="auto"/>
        <w:right w:val="none" w:sz="0" w:space="0" w:color="auto"/>
      </w:divBdr>
    </w:div>
    <w:div w:id="1303653825">
      <w:bodyDiv w:val="1"/>
      <w:marLeft w:val="0"/>
      <w:marRight w:val="0"/>
      <w:marTop w:val="0"/>
      <w:marBottom w:val="0"/>
      <w:divBdr>
        <w:top w:val="none" w:sz="0" w:space="0" w:color="auto"/>
        <w:left w:val="none" w:sz="0" w:space="0" w:color="auto"/>
        <w:bottom w:val="none" w:sz="0" w:space="0" w:color="auto"/>
        <w:right w:val="none" w:sz="0" w:space="0" w:color="auto"/>
      </w:divBdr>
    </w:div>
    <w:div w:id="1522236130">
      <w:bodyDiv w:val="1"/>
      <w:marLeft w:val="0"/>
      <w:marRight w:val="0"/>
      <w:marTop w:val="0"/>
      <w:marBottom w:val="0"/>
      <w:divBdr>
        <w:top w:val="none" w:sz="0" w:space="0" w:color="auto"/>
        <w:left w:val="none" w:sz="0" w:space="0" w:color="auto"/>
        <w:bottom w:val="none" w:sz="0" w:space="0" w:color="auto"/>
        <w:right w:val="none" w:sz="0" w:space="0" w:color="auto"/>
      </w:divBdr>
    </w:div>
    <w:div w:id="1582836756">
      <w:bodyDiv w:val="1"/>
      <w:marLeft w:val="0"/>
      <w:marRight w:val="0"/>
      <w:marTop w:val="0"/>
      <w:marBottom w:val="0"/>
      <w:divBdr>
        <w:top w:val="none" w:sz="0" w:space="0" w:color="auto"/>
        <w:left w:val="none" w:sz="0" w:space="0" w:color="auto"/>
        <w:bottom w:val="none" w:sz="0" w:space="0" w:color="auto"/>
        <w:right w:val="none" w:sz="0" w:space="0" w:color="auto"/>
      </w:divBdr>
    </w:div>
    <w:div w:id="20389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8" ma:contentTypeDescription="Create a new document." ma:contentTypeScope="" ma:versionID="abadd9772bebb7418539acbdb730f314">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c582ee42fc7bcfbdaca135a20961d93c"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7E3C2-3DD4-4544-9E9C-3FF1156EA5F0}">
  <ds:schemaRefs>
    <ds:schemaRef ds:uri="http://schemas.microsoft.com/office/2006/metadata/properties"/>
    <ds:schemaRef ds:uri="http://schemas.microsoft.com/office/infopath/2007/PartnerControls"/>
    <ds:schemaRef ds:uri="07f69059-fe4d-4b4c-9b43-89a0781372ac"/>
    <ds:schemaRef ds:uri="7482c9c0-9e95-4c67-8bfe-2b88ef2a1ee6"/>
  </ds:schemaRefs>
</ds:datastoreItem>
</file>

<file path=customXml/itemProps2.xml><?xml version="1.0" encoding="utf-8"?>
<ds:datastoreItem xmlns:ds="http://schemas.openxmlformats.org/officeDocument/2006/customXml" ds:itemID="{75641861-F66D-4F89-AA48-053CA38F3BC5}">
  <ds:schemaRefs>
    <ds:schemaRef ds:uri="http://schemas.microsoft.com/sharepoint/v3/contenttype/forms"/>
  </ds:schemaRefs>
</ds:datastoreItem>
</file>

<file path=customXml/itemProps3.xml><?xml version="1.0" encoding="utf-8"?>
<ds:datastoreItem xmlns:ds="http://schemas.openxmlformats.org/officeDocument/2006/customXml" ds:itemID="{7FA470C4-0D83-4AD8-8859-AFE29A88E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McCarthy</dc:creator>
  <cp:keywords/>
  <dc:description/>
  <cp:lastModifiedBy>Chelsey Phillips</cp:lastModifiedBy>
  <cp:revision>5</cp:revision>
  <dcterms:created xsi:type="dcterms:W3CDTF">2024-11-14T10:34:00Z</dcterms:created>
  <dcterms:modified xsi:type="dcterms:W3CDTF">2024-11-14T10:38:00Z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y fmtid="{D5CDD505-2E9C-101B-9397-08002B2CF9AE}" pid="3" name="MediaServiceImageTags">
    <vt:lpwstr/>
  </property>
</Properties>
</file>